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4C" w:rsidRPr="005A2D6E" w:rsidRDefault="00736B9F">
      <w:pPr>
        <w:pStyle w:val="3"/>
        <w:widowControl/>
        <w:spacing w:before="200" w:beforeAutospacing="0" w:after="100" w:afterAutospacing="0" w:line="11" w:lineRule="atLeast"/>
        <w:ind w:left="-150" w:right="-150"/>
        <w:jc w:val="center"/>
        <w:rPr>
          <w:rFonts w:ascii="黑体" w:eastAsia="黑体" w:hAnsi="黑体" w:cs="等线" w:hint="default"/>
          <w:b w:val="0"/>
          <w:bCs w:val="0"/>
          <w:sz w:val="40"/>
          <w:szCs w:val="40"/>
        </w:rPr>
      </w:pPr>
      <w:r w:rsidRPr="005A2D6E">
        <w:rPr>
          <w:rFonts w:ascii="黑体" w:eastAsia="黑体" w:hAnsi="黑体" w:cs="等线"/>
          <w:b w:val="0"/>
          <w:bCs w:val="0"/>
          <w:sz w:val="40"/>
          <w:szCs w:val="40"/>
        </w:rPr>
        <w:t>青海民族大学恢复2022年普通全日制专升本考试时间的通知</w:t>
      </w:r>
    </w:p>
    <w:p w:rsidR="005A2D6E" w:rsidRDefault="005A2D6E" w:rsidP="005A2D6E">
      <w:pPr>
        <w:pStyle w:val="a3"/>
        <w:widowControl/>
        <w:shd w:val="clear" w:color="auto" w:fill="FFFFFF"/>
        <w:spacing w:beforeAutospacing="0" w:afterAutospacing="0" w:line="330" w:lineRule="atLeast"/>
        <w:ind w:left="-150" w:right="-150"/>
        <w:jc w:val="both"/>
        <w:rPr>
          <w:rFonts w:ascii="仿宋" w:eastAsia="仿宋" w:hAnsi="仿宋" w:cs="华文仿宋"/>
          <w:color w:val="000000"/>
          <w:spacing w:val="10"/>
          <w:sz w:val="32"/>
          <w:szCs w:val="32"/>
          <w:shd w:val="clear" w:color="auto" w:fill="FFFFFF"/>
        </w:rPr>
      </w:pPr>
    </w:p>
    <w:p w:rsidR="005A2D6E" w:rsidRDefault="00736B9F" w:rsidP="00A803B9">
      <w:pPr>
        <w:pStyle w:val="a3"/>
        <w:widowControl/>
        <w:shd w:val="clear" w:color="auto" w:fill="FFFFFF"/>
        <w:spacing w:beforeAutospacing="0" w:afterAutospacing="0"/>
        <w:ind w:left="-150" w:right="-150"/>
        <w:jc w:val="both"/>
        <w:rPr>
          <w:rFonts w:ascii="仿宋" w:eastAsia="仿宋" w:hAnsi="仿宋" w:cs="华文仿宋"/>
          <w:sz w:val="32"/>
          <w:szCs w:val="32"/>
        </w:rPr>
      </w:pPr>
      <w:r w:rsidRPr="005A2D6E">
        <w:rPr>
          <w:rFonts w:ascii="仿宋" w:eastAsia="仿宋" w:hAnsi="仿宋" w:cs="华文仿宋" w:hint="eastAsia"/>
          <w:color w:val="000000"/>
          <w:spacing w:val="10"/>
          <w:sz w:val="32"/>
          <w:szCs w:val="32"/>
          <w:shd w:val="clear" w:color="auto" w:fill="FFFFFF"/>
        </w:rPr>
        <w:t>各位考生：</w:t>
      </w:r>
    </w:p>
    <w:p w:rsidR="005A2D6E" w:rsidRDefault="00736B9F" w:rsidP="00A803B9">
      <w:pPr>
        <w:pStyle w:val="a3"/>
        <w:widowControl/>
        <w:shd w:val="clear" w:color="auto" w:fill="FFFFFF"/>
        <w:spacing w:beforeAutospacing="0" w:afterAutospacing="0"/>
        <w:ind w:left="-150" w:right="-150" w:firstLineChars="200" w:firstLine="680"/>
        <w:jc w:val="both"/>
        <w:rPr>
          <w:rFonts w:ascii="仿宋" w:eastAsia="仿宋" w:hAnsi="仿宋" w:cs="华文仿宋"/>
          <w:color w:val="000000"/>
          <w:sz w:val="32"/>
          <w:szCs w:val="32"/>
          <w:shd w:val="clear" w:color="auto" w:fill="FFFFFF"/>
        </w:rPr>
      </w:pPr>
      <w:r w:rsidRPr="005A2D6E">
        <w:rPr>
          <w:rFonts w:ascii="仿宋" w:eastAsia="仿宋" w:hAnsi="仿宋" w:cs="华文仿宋" w:hint="eastAsia"/>
          <w:color w:val="000000"/>
          <w:spacing w:val="10"/>
          <w:sz w:val="32"/>
          <w:szCs w:val="32"/>
          <w:shd w:val="clear" w:color="auto" w:fill="FFFFFF"/>
        </w:rPr>
        <w:t>原定于2022年4月22日</w:t>
      </w:r>
      <w:r w:rsidRPr="005A2D6E">
        <w:rPr>
          <w:rFonts w:ascii="仿宋" w:eastAsia="仿宋" w:hAnsi="仿宋" w:cs="华文仿宋" w:hint="eastAsia"/>
          <w:color w:val="000000"/>
          <w:sz w:val="32"/>
          <w:szCs w:val="32"/>
          <w:shd w:val="clear" w:color="auto" w:fill="FFFFFF"/>
        </w:rPr>
        <w:t>举行的普通全日制专升本考试，恢复举行考试的时间为2022年5月21日，考试科目安排无变动（</w:t>
      </w:r>
      <w:r w:rsidRPr="005A2D6E">
        <w:rPr>
          <w:rFonts w:ascii="仿宋" w:eastAsia="仿宋" w:hAnsi="仿宋" w:cs="华文仿宋" w:hint="eastAsia"/>
          <w:color w:val="333333"/>
          <w:sz w:val="32"/>
          <w:szCs w:val="32"/>
          <w:shd w:val="clear" w:color="auto" w:fill="FFFFFF"/>
        </w:rPr>
        <w:t>9:00—12:00 公共课基础；</w:t>
      </w:r>
      <w:r w:rsidR="004473AA" w:rsidRPr="005A2D6E">
        <w:rPr>
          <w:rFonts w:ascii="仿宋" w:eastAsia="仿宋" w:hAnsi="仿宋" w:cs="华文仿宋" w:hint="eastAsia"/>
          <w:color w:val="333333"/>
          <w:sz w:val="32"/>
          <w:szCs w:val="32"/>
          <w:shd w:val="clear" w:color="auto" w:fill="FFFFFF"/>
        </w:rPr>
        <w:t>14</w:t>
      </w:r>
      <w:r w:rsidRPr="005A2D6E">
        <w:rPr>
          <w:rFonts w:ascii="仿宋" w:eastAsia="仿宋" w:hAnsi="仿宋" w:cs="华文仿宋" w:hint="eastAsia"/>
          <w:color w:val="333333"/>
          <w:sz w:val="32"/>
          <w:szCs w:val="32"/>
          <w:shd w:val="clear" w:color="auto" w:fill="FFFFFF"/>
        </w:rPr>
        <w:t>:30—</w:t>
      </w:r>
      <w:r w:rsidR="004473AA" w:rsidRPr="005A2D6E">
        <w:rPr>
          <w:rFonts w:ascii="仿宋" w:eastAsia="仿宋" w:hAnsi="仿宋" w:cs="华文仿宋" w:hint="eastAsia"/>
          <w:color w:val="333333"/>
          <w:sz w:val="32"/>
          <w:szCs w:val="32"/>
          <w:shd w:val="clear" w:color="auto" w:fill="FFFFFF"/>
        </w:rPr>
        <w:t>17</w:t>
      </w:r>
      <w:r w:rsidRPr="005A2D6E">
        <w:rPr>
          <w:rFonts w:ascii="仿宋" w:eastAsia="仿宋" w:hAnsi="仿宋" w:cs="华文仿宋" w:hint="eastAsia"/>
          <w:color w:val="333333"/>
          <w:sz w:val="32"/>
          <w:szCs w:val="32"/>
          <w:shd w:val="clear" w:color="auto" w:fill="FFFFFF"/>
        </w:rPr>
        <w:t>:30</w:t>
      </w:r>
      <w:r w:rsidRPr="005A2D6E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 </w:t>
      </w:r>
      <w:r w:rsidRPr="005A2D6E">
        <w:rPr>
          <w:rFonts w:ascii="仿宋" w:eastAsia="仿宋" w:hAnsi="仿宋" w:cs="华文仿宋" w:hint="eastAsia"/>
          <w:color w:val="333333"/>
          <w:sz w:val="32"/>
          <w:szCs w:val="32"/>
          <w:shd w:val="clear" w:color="auto" w:fill="FFFFFF"/>
        </w:rPr>
        <w:t>专业课基础</w:t>
      </w:r>
      <w:r w:rsidRPr="005A2D6E">
        <w:rPr>
          <w:rFonts w:ascii="仿宋" w:eastAsia="仿宋" w:hAnsi="仿宋" w:cs="华文仿宋" w:hint="eastAsia"/>
          <w:color w:val="000000"/>
          <w:sz w:val="32"/>
          <w:szCs w:val="32"/>
          <w:shd w:val="clear" w:color="auto" w:fill="FFFFFF"/>
        </w:rPr>
        <w:t>），请各位考生携带准考证</w:t>
      </w:r>
      <w:r w:rsidR="005A2D6E">
        <w:rPr>
          <w:rFonts w:ascii="仿宋" w:eastAsia="仿宋" w:hAnsi="仿宋" w:cs="华文仿宋" w:hint="eastAsia"/>
          <w:color w:val="000000"/>
          <w:sz w:val="32"/>
          <w:szCs w:val="32"/>
          <w:shd w:val="clear" w:color="auto" w:fill="FFFFFF"/>
        </w:rPr>
        <w:t>、身份证及疫情防控要求的相关材料前来考试，具体疫情防控相关要求</w:t>
      </w:r>
      <w:r w:rsidRPr="005A2D6E">
        <w:rPr>
          <w:rFonts w:ascii="仿宋" w:eastAsia="仿宋" w:hAnsi="仿宋" w:cs="华文仿宋" w:hint="eastAsia"/>
          <w:color w:val="000000"/>
          <w:sz w:val="32"/>
          <w:szCs w:val="32"/>
          <w:shd w:val="clear" w:color="auto" w:fill="FFFFFF"/>
        </w:rPr>
        <w:t>见附件1 。</w:t>
      </w:r>
    </w:p>
    <w:p w:rsidR="00682E4C" w:rsidRDefault="00736B9F" w:rsidP="00A803B9">
      <w:pPr>
        <w:pStyle w:val="a3"/>
        <w:widowControl/>
        <w:shd w:val="clear" w:color="auto" w:fill="FFFFFF"/>
        <w:spacing w:beforeAutospacing="0" w:afterAutospacing="0"/>
        <w:ind w:left="-150" w:right="-150" w:firstLineChars="200" w:firstLine="680"/>
        <w:jc w:val="both"/>
        <w:rPr>
          <w:rFonts w:ascii="仿宋" w:eastAsia="仿宋" w:hAnsi="仿宋" w:cs="华文仿宋"/>
          <w:color w:val="000000"/>
          <w:spacing w:val="10"/>
          <w:sz w:val="32"/>
          <w:szCs w:val="32"/>
          <w:shd w:val="clear" w:color="auto" w:fill="FFFFFF"/>
        </w:rPr>
      </w:pPr>
      <w:r w:rsidRPr="005A2D6E">
        <w:rPr>
          <w:rFonts w:ascii="仿宋" w:eastAsia="仿宋" w:hAnsi="仿宋" w:cs="华文仿宋" w:hint="eastAsia"/>
          <w:color w:val="000000"/>
          <w:spacing w:val="10"/>
          <w:sz w:val="32"/>
          <w:szCs w:val="32"/>
          <w:shd w:val="clear" w:color="auto" w:fill="FFFFFF"/>
        </w:rPr>
        <w:t>请广大考生相互告知，如有变动，请及时关注“青海民族大学招生信息网”（https://zhaosheng.qhmu.edu.cn/）的最新考试通知公告。</w:t>
      </w:r>
    </w:p>
    <w:p w:rsidR="00A803B9" w:rsidRPr="00A803B9" w:rsidRDefault="00A803B9" w:rsidP="00A803B9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温馨提示：打印</w:t>
      </w:r>
      <w:r w:rsidRPr="00A803B9">
        <w:rPr>
          <w:rFonts w:ascii="仿宋" w:eastAsia="仿宋" w:hAnsi="仿宋" w:hint="eastAsia"/>
          <w:b/>
          <w:bCs/>
          <w:sz w:val="32"/>
          <w:szCs w:val="32"/>
        </w:rPr>
        <w:t>准考证</w:t>
      </w:r>
    </w:p>
    <w:p w:rsidR="00A803B9" w:rsidRPr="00A803B9" w:rsidRDefault="00A803B9" w:rsidP="00A803B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03B9">
        <w:rPr>
          <w:rFonts w:ascii="仿宋" w:eastAsia="仿宋" w:hAnsi="仿宋" w:hint="eastAsia"/>
          <w:sz w:val="32"/>
          <w:szCs w:val="32"/>
        </w:rPr>
        <w:t>参加专升本考试学生无需到学校领取准考证，考生登录青海民族大学招生考试管理系统自助打印准考证。</w:t>
      </w:r>
    </w:p>
    <w:p w:rsidR="00A803B9" w:rsidRPr="00A803B9" w:rsidRDefault="00A803B9" w:rsidP="00A803B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03B9">
        <w:rPr>
          <w:rFonts w:ascii="仿宋" w:eastAsia="仿宋" w:hAnsi="仿宋" w:hint="eastAsia"/>
          <w:sz w:val="32"/>
          <w:szCs w:val="32"/>
        </w:rPr>
        <w:t>（1）时间：</w:t>
      </w:r>
      <w:r w:rsidRPr="00A803B9">
        <w:rPr>
          <w:rFonts w:ascii="仿宋" w:eastAsia="仿宋" w:hAnsi="仿宋"/>
          <w:sz w:val="32"/>
          <w:szCs w:val="32"/>
        </w:rPr>
        <w:t>2022</w:t>
      </w:r>
      <w:r w:rsidRPr="00A803B9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5</w:t>
      </w:r>
      <w:r w:rsidRPr="00A803B9">
        <w:rPr>
          <w:rFonts w:ascii="仿宋" w:eastAsia="仿宋" w:hAnsi="仿宋" w:hint="eastAsia"/>
          <w:sz w:val="32"/>
          <w:szCs w:val="32"/>
        </w:rPr>
        <w:t>月19日8：00-2</w:t>
      </w:r>
      <w:r>
        <w:rPr>
          <w:rFonts w:ascii="仿宋" w:eastAsia="仿宋" w:hAnsi="仿宋" w:hint="eastAsia"/>
          <w:sz w:val="32"/>
          <w:szCs w:val="32"/>
        </w:rPr>
        <w:t>0</w:t>
      </w:r>
      <w:r w:rsidRPr="00A803B9">
        <w:rPr>
          <w:rFonts w:ascii="仿宋" w:eastAsia="仿宋" w:hAnsi="仿宋" w:hint="eastAsia"/>
          <w:sz w:val="32"/>
          <w:szCs w:val="32"/>
        </w:rPr>
        <w:t>日24：00</w:t>
      </w:r>
    </w:p>
    <w:p w:rsidR="00A803B9" w:rsidRPr="00A803B9" w:rsidRDefault="00A803B9" w:rsidP="00A803B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03B9">
        <w:rPr>
          <w:rFonts w:ascii="仿宋" w:eastAsia="仿宋" w:hAnsi="仿宋" w:hint="eastAsia"/>
          <w:sz w:val="32"/>
          <w:szCs w:val="32"/>
        </w:rPr>
        <w:t>（2）打印方式：登录学校招生考试管理系统网址http://qhmu.best-edu.cn/（注意：建议使用火狐、谷歌、360兼容模式等浏览器，不要使用其它非主流浏览器）。</w:t>
      </w:r>
      <w:r w:rsidRPr="00A803B9">
        <w:rPr>
          <w:rFonts w:ascii="仿宋" w:eastAsia="仿宋" w:hAnsi="仿宋" w:cs="Helvetica" w:hint="eastAsia"/>
          <w:kern w:val="0"/>
          <w:sz w:val="32"/>
          <w:szCs w:val="32"/>
        </w:rPr>
        <w:t>登录用户名为考生身份证号，密码为身份证号后六位；</w:t>
      </w:r>
    </w:p>
    <w:p w:rsidR="00A803B9" w:rsidRPr="00A803B9" w:rsidRDefault="00A803B9" w:rsidP="00A803B9">
      <w:pPr>
        <w:pStyle w:val="a3"/>
        <w:widowControl/>
        <w:shd w:val="clear" w:color="auto" w:fill="FFFFFF"/>
        <w:spacing w:beforeAutospacing="0" w:afterAutospacing="0"/>
        <w:ind w:left="-150" w:right="-150" w:firstLineChars="200" w:firstLine="640"/>
        <w:jc w:val="both"/>
        <w:rPr>
          <w:rFonts w:ascii="仿宋" w:eastAsia="仿宋" w:hAnsi="仿宋" w:cs="华文仿宋"/>
          <w:color w:val="000000"/>
          <w:sz w:val="32"/>
          <w:szCs w:val="32"/>
          <w:shd w:val="clear" w:color="auto" w:fill="FFFFFF"/>
        </w:rPr>
      </w:pPr>
      <w:r w:rsidRPr="00A803B9">
        <w:rPr>
          <w:rFonts w:ascii="仿宋" w:eastAsia="仿宋" w:hAnsi="仿宋" w:hint="eastAsia"/>
          <w:sz w:val="32"/>
          <w:szCs w:val="32"/>
        </w:rPr>
        <w:t>输入用户名、密码及验证码后，进入到学生端后台，进行准考证打印。左侧菜单【打印准考证】在学校指定时间内登录</w:t>
      </w:r>
      <w:r w:rsidRPr="00A803B9">
        <w:rPr>
          <w:rFonts w:ascii="仿宋" w:eastAsia="仿宋" w:hAnsi="仿宋" w:hint="eastAsia"/>
          <w:sz w:val="32"/>
          <w:szCs w:val="32"/>
        </w:rPr>
        <w:lastRenderedPageBreak/>
        <w:t>系统进行准考证打印。点击【打印】按钮即可打印。（准考证打印的纸张为A4纸）</w:t>
      </w:r>
    </w:p>
    <w:p w:rsidR="00A803B9" w:rsidRPr="004A1C9E" w:rsidRDefault="00A803B9" w:rsidP="00A803B9">
      <w:pPr>
        <w:pStyle w:val="a3"/>
        <w:widowControl/>
        <w:shd w:val="clear" w:color="auto" w:fill="FFFFFF"/>
        <w:spacing w:beforeAutospacing="0" w:afterAutospacing="0"/>
        <w:ind w:left="-150" w:right="-150" w:firstLineChars="200" w:firstLine="640"/>
        <w:jc w:val="both"/>
        <w:rPr>
          <w:rFonts w:ascii="仿宋" w:eastAsia="仿宋" w:hAnsi="仿宋" w:cs="华文仿宋"/>
          <w:sz w:val="32"/>
          <w:szCs w:val="32"/>
        </w:rPr>
      </w:pPr>
    </w:p>
    <w:p w:rsidR="00682E4C" w:rsidRPr="00126105" w:rsidRDefault="00126105" w:rsidP="00126105">
      <w:pPr>
        <w:pStyle w:val="a3"/>
        <w:widowControl/>
        <w:spacing w:beforeAutospacing="0" w:afterAutospacing="0"/>
        <w:ind w:left="-150" w:right="-150" w:firstLineChars="200" w:firstLine="640"/>
        <w:jc w:val="both"/>
        <w:rPr>
          <w:rFonts w:ascii="仿宋" w:eastAsia="仿宋" w:hAnsi="仿宋" w:cs="华文仿宋"/>
          <w:sz w:val="32"/>
          <w:szCs w:val="32"/>
        </w:rPr>
      </w:pPr>
      <w:r w:rsidRPr="00126105">
        <w:rPr>
          <w:rFonts w:ascii="仿宋" w:eastAsia="仿宋" w:hAnsi="仿宋" w:cs="宋体" w:hint="eastAsia"/>
          <w:color w:val="333333"/>
          <w:sz w:val="32"/>
          <w:szCs w:val="32"/>
        </w:rPr>
        <w:t>附件：</w:t>
      </w:r>
      <w:r w:rsidRPr="00126105">
        <w:rPr>
          <w:rFonts w:ascii="仿宋" w:eastAsia="仿宋" w:hAnsi="仿宋" w:cs="等线"/>
          <w:sz w:val="32"/>
          <w:szCs w:val="32"/>
          <w:lang w:bidi="ar"/>
        </w:rPr>
        <w:t>青海民族大学2022年普通全日制专升本招生考试疫情防控相关要求</w:t>
      </w:r>
    </w:p>
    <w:p w:rsidR="00682E4C" w:rsidRDefault="00736B9F" w:rsidP="00A803B9">
      <w:pPr>
        <w:pStyle w:val="a3"/>
        <w:widowControl/>
        <w:spacing w:beforeAutospacing="0" w:afterAutospacing="0"/>
        <w:ind w:left="-150" w:right="-150"/>
        <w:jc w:val="both"/>
        <w:rPr>
          <w:rFonts w:ascii="宋体" w:eastAsia="宋体" w:hAnsi="宋体" w:cs="宋体" w:hint="eastAsia"/>
          <w:color w:val="333333"/>
          <w:sz w:val="32"/>
          <w:szCs w:val="32"/>
        </w:rPr>
      </w:pPr>
      <w:r w:rsidRPr="00126105">
        <w:rPr>
          <w:rFonts w:ascii="宋体" w:eastAsia="宋体" w:hAnsi="宋体" w:cs="宋体" w:hint="eastAsia"/>
          <w:color w:val="333333"/>
          <w:sz w:val="32"/>
          <w:szCs w:val="32"/>
        </w:rPr>
        <w:t> </w:t>
      </w:r>
    </w:p>
    <w:p w:rsidR="00F141CD" w:rsidRDefault="00F141CD" w:rsidP="00A803B9">
      <w:pPr>
        <w:pStyle w:val="a3"/>
        <w:widowControl/>
        <w:spacing w:beforeAutospacing="0" w:afterAutospacing="0"/>
        <w:ind w:left="-150" w:right="-150"/>
        <w:jc w:val="both"/>
        <w:rPr>
          <w:rFonts w:ascii="宋体" w:eastAsia="宋体" w:hAnsi="宋体" w:cs="宋体" w:hint="eastAsia"/>
          <w:color w:val="333333"/>
          <w:sz w:val="32"/>
          <w:szCs w:val="32"/>
        </w:rPr>
      </w:pPr>
    </w:p>
    <w:p w:rsidR="00F141CD" w:rsidRPr="00126105" w:rsidRDefault="00F141CD" w:rsidP="00A803B9">
      <w:pPr>
        <w:pStyle w:val="a3"/>
        <w:widowControl/>
        <w:spacing w:beforeAutospacing="0" w:afterAutospacing="0"/>
        <w:ind w:left="-150" w:right="-150"/>
        <w:jc w:val="both"/>
        <w:rPr>
          <w:rFonts w:ascii="仿宋" w:eastAsia="仿宋" w:hAnsi="仿宋" w:cs="华文仿宋"/>
          <w:sz w:val="32"/>
          <w:szCs w:val="32"/>
        </w:rPr>
      </w:pPr>
    </w:p>
    <w:p w:rsidR="004A1C9E" w:rsidRDefault="00736B9F" w:rsidP="00A803B9">
      <w:pPr>
        <w:pStyle w:val="a3"/>
        <w:widowControl/>
        <w:spacing w:beforeAutospacing="0" w:afterAutospacing="0"/>
        <w:ind w:left="-150" w:right="-150" w:firstLine="3080"/>
        <w:jc w:val="both"/>
        <w:rPr>
          <w:rFonts w:ascii="仿宋" w:eastAsia="仿宋" w:hAnsi="仿宋" w:cs="华文仿宋"/>
          <w:color w:val="333333"/>
          <w:sz w:val="32"/>
          <w:szCs w:val="32"/>
        </w:rPr>
      </w:pPr>
      <w:r w:rsidRPr="004A1C9E">
        <w:rPr>
          <w:rFonts w:ascii="宋体" w:eastAsia="宋体" w:hAnsi="宋体" w:cs="宋体" w:hint="eastAsia"/>
          <w:color w:val="333333"/>
          <w:sz w:val="32"/>
          <w:szCs w:val="32"/>
        </w:rPr>
        <w:t> </w:t>
      </w:r>
      <w:r w:rsidRPr="004A1C9E">
        <w:rPr>
          <w:rFonts w:ascii="仿宋" w:eastAsia="仿宋" w:hAnsi="仿宋" w:cs="华文仿宋" w:hint="eastAsia"/>
          <w:color w:val="333333"/>
          <w:sz w:val="32"/>
          <w:szCs w:val="32"/>
        </w:rPr>
        <w:t xml:space="preserve"> </w:t>
      </w:r>
      <w:r w:rsidRPr="004A1C9E">
        <w:rPr>
          <w:rFonts w:ascii="宋体" w:eastAsia="宋体" w:hAnsi="宋体" w:cs="宋体" w:hint="eastAsia"/>
          <w:color w:val="333333"/>
          <w:sz w:val="32"/>
          <w:szCs w:val="32"/>
        </w:rPr>
        <w:t> </w:t>
      </w:r>
      <w:r w:rsidRPr="004A1C9E">
        <w:rPr>
          <w:rFonts w:ascii="仿宋" w:eastAsia="仿宋" w:hAnsi="仿宋" w:cs="华文仿宋" w:hint="eastAsia"/>
          <w:color w:val="333333"/>
          <w:sz w:val="32"/>
          <w:szCs w:val="32"/>
        </w:rPr>
        <w:t xml:space="preserve"> </w:t>
      </w:r>
      <w:r w:rsidRPr="004A1C9E">
        <w:rPr>
          <w:rFonts w:ascii="宋体" w:eastAsia="宋体" w:hAnsi="宋体" w:cs="宋体" w:hint="eastAsia"/>
          <w:color w:val="333333"/>
          <w:sz w:val="32"/>
          <w:szCs w:val="32"/>
        </w:rPr>
        <w:t> </w:t>
      </w:r>
      <w:r w:rsidRPr="004A1C9E">
        <w:rPr>
          <w:rFonts w:ascii="仿宋" w:eastAsia="仿宋" w:hAnsi="仿宋" w:cs="华文仿宋" w:hint="eastAsia"/>
          <w:color w:val="333333"/>
          <w:sz w:val="32"/>
          <w:szCs w:val="32"/>
        </w:rPr>
        <w:t>青海民族大学教务处</w:t>
      </w:r>
    </w:p>
    <w:p w:rsidR="00682E4C" w:rsidRPr="004A1C9E" w:rsidRDefault="00736B9F" w:rsidP="00A803B9">
      <w:pPr>
        <w:pStyle w:val="a3"/>
        <w:widowControl/>
        <w:spacing w:beforeAutospacing="0" w:afterAutospacing="0"/>
        <w:ind w:left="-150" w:right="-150" w:firstLine="3080"/>
        <w:jc w:val="both"/>
        <w:rPr>
          <w:rFonts w:ascii="仿宋" w:eastAsia="仿宋" w:hAnsi="仿宋" w:cs="华文仿宋"/>
          <w:sz w:val="32"/>
          <w:szCs w:val="32"/>
        </w:rPr>
      </w:pPr>
      <w:r w:rsidRPr="004A1C9E">
        <w:rPr>
          <w:rFonts w:ascii="宋体" w:eastAsia="宋体" w:hAnsi="宋体" w:cs="宋体" w:hint="eastAsia"/>
          <w:color w:val="333333"/>
          <w:sz w:val="32"/>
          <w:szCs w:val="32"/>
        </w:rPr>
        <w:t> </w:t>
      </w:r>
      <w:r w:rsidRPr="004A1C9E">
        <w:rPr>
          <w:rFonts w:ascii="仿宋" w:eastAsia="仿宋" w:hAnsi="仿宋" w:cs="华文仿宋" w:hint="eastAsia"/>
          <w:color w:val="333333"/>
          <w:sz w:val="32"/>
          <w:szCs w:val="32"/>
        </w:rPr>
        <w:t xml:space="preserve"> </w:t>
      </w:r>
      <w:r w:rsidRPr="004A1C9E">
        <w:rPr>
          <w:rFonts w:ascii="宋体" w:eastAsia="宋体" w:hAnsi="宋体" w:cs="宋体" w:hint="eastAsia"/>
          <w:color w:val="333333"/>
          <w:sz w:val="32"/>
          <w:szCs w:val="32"/>
        </w:rPr>
        <w:t> </w:t>
      </w:r>
      <w:r w:rsidRPr="004A1C9E">
        <w:rPr>
          <w:rFonts w:ascii="仿宋" w:eastAsia="仿宋" w:hAnsi="仿宋" w:cs="华文仿宋" w:hint="eastAsia"/>
          <w:color w:val="333333"/>
          <w:sz w:val="32"/>
          <w:szCs w:val="32"/>
        </w:rPr>
        <w:t xml:space="preserve"> </w:t>
      </w:r>
      <w:r w:rsidRPr="004A1C9E">
        <w:rPr>
          <w:rFonts w:ascii="宋体" w:eastAsia="宋体" w:hAnsi="宋体" w:cs="宋体" w:hint="eastAsia"/>
          <w:color w:val="333333"/>
          <w:sz w:val="32"/>
          <w:szCs w:val="32"/>
        </w:rPr>
        <w:t>  </w:t>
      </w:r>
      <w:r w:rsidRPr="004A1C9E">
        <w:rPr>
          <w:rFonts w:ascii="仿宋" w:eastAsia="仿宋" w:hAnsi="仿宋" w:cs="华文仿宋" w:hint="eastAsia"/>
          <w:color w:val="333333"/>
          <w:sz w:val="32"/>
          <w:szCs w:val="32"/>
        </w:rPr>
        <w:t>2022年5月6日</w:t>
      </w:r>
    </w:p>
    <w:p w:rsidR="00682E4C" w:rsidRPr="004A1C9E" w:rsidRDefault="00736B9F">
      <w:pPr>
        <w:rPr>
          <w:rFonts w:ascii="仿宋" w:eastAsia="仿宋" w:hAnsi="仿宋" w:cs="华文仿宋"/>
          <w:sz w:val="32"/>
          <w:szCs w:val="32"/>
        </w:rPr>
      </w:pPr>
      <w:r w:rsidRPr="004A1C9E">
        <w:rPr>
          <w:rFonts w:ascii="仿宋" w:eastAsia="仿宋" w:hAnsi="仿宋" w:cs="华文仿宋" w:hint="eastAsia"/>
          <w:sz w:val="32"/>
          <w:szCs w:val="32"/>
        </w:rPr>
        <w:br w:type="page"/>
      </w:r>
    </w:p>
    <w:p w:rsidR="00682E4C" w:rsidRDefault="00736B9F">
      <w:pPr>
        <w:pStyle w:val="3"/>
        <w:widowControl/>
        <w:spacing w:before="200" w:beforeAutospacing="0" w:after="100" w:afterAutospacing="0" w:line="11" w:lineRule="atLeast"/>
        <w:jc w:val="center"/>
        <w:rPr>
          <w:rFonts w:ascii="等线" w:eastAsia="等线" w:hAnsi="等线" w:cs="等线" w:hint="default"/>
          <w:b w:val="0"/>
          <w:bCs w:val="0"/>
          <w:sz w:val="44"/>
          <w:szCs w:val="44"/>
          <w:lang w:bidi="ar"/>
        </w:rPr>
      </w:pPr>
      <w:r>
        <w:rPr>
          <w:rFonts w:ascii="等线" w:eastAsia="等线" w:hAnsi="等线" w:cs="等线"/>
          <w:b w:val="0"/>
          <w:bCs w:val="0"/>
          <w:sz w:val="44"/>
          <w:szCs w:val="44"/>
          <w:lang w:bidi="ar"/>
        </w:rPr>
        <w:lastRenderedPageBreak/>
        <w:t> 青海民族大学2022年普通全日制专升本招生考试疫情防控相关要求</w:t>
      </w:r>
    </w:p>
    <w:p w:rsidR="00682E4C" w:rsidRDefault="00682E4C">
      <w:pPr>
        <w:pStyle w:val="a3"/>
        <w:widowControl/>
        <w:spacing w:beforeAutospacing="0" w:afterAutospacing="0"/>
        <w:jc w:val="both"/>
      </w:pPr>
    </w:p>
    <w:p w:rsidR="005A2D6E" w:rsidRDefault="00736B9F" w:rsidP="005A2D6E">
      <w:pPr>
        <w:pStyle w:val="a3"/>
        <w:widowControl/>
        <w:spacing w:beforeAutospacing="0" w:afterAutospacing="0"/>
        <w:jc w:val="both"/>
        <w:rPr>
          <w:rFonts w:ascii="仿宋" w:eastAsia="仿宋" w:hAnsi="仿宋" w:cs="华文仿宋"/>
          <w:sz w:val="32"/>
          <w:szCs w:val="32"/>
        </w:rPr>
      </w:pPr>
      <w:r w:rsidRPr="004A1C9E">
        <w:rPr>
          <w:rFonts w:ascii="仿宋" w:eastAsia="仿宋" w:hAnsi="仿宋" w:cs="华文仿宋" w:hint="eastAsia"/>
          <w:sz w:val="32"/>
          <w:szCs w:val="32"/>
        </w:rPr>
        <w:t>各位考生：</w:t>
      </w:r>
    </w:p>
    <w:p w:rsidR="005A2D6E" w:rsidRDefault="00736B9F" w:rsidP="005A2D6E">
      <w:pPr>
        <w:pStyle w:val="a3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华文仿宋"/>
          <w:sz w:val="32"/>
          <w:szCs w:val="32"/>
        </w:rPr>
      </w:pPr>
      <w:r w:rsidRPr="004A1C9E">
        <w:rPr>
          <w:rFonts w:ascii="仿宋" w:eastAsia="仿宋" w:hAnsi="仿宋" w:cs="华文仿宋" w:hint="eastAsia"/>
          <w:sz w:val="32"/>
          <w:szCs w:val="32"/>
        </w:rPr>
        <w:t>考试期间，考生应自觉遵守青海省疫情防控规定和考点的有关要求，服从考点考试工作人员安排，配合做好身体健康检测，如实申报健康状况并提供相关材料。</w:t>
      </w:r>
    </w:p>
    <w:p w:rsidR="005A2D6E" w:rsidRDefault="00736B9F" w:rsidP="005A2D6E">
      <w:pPr>
        <w:pStyle w:val="a3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华文仿宋"/>
          <w:sz w:val="32"/>
          <w:szCs w:val="32"/>
        </w:rPr>
      </w:pPr>
      <w:r w:rsidRPr="004A1C9E">
        <w:rPr>
          <w:rFonts w:ascii="仿宋" w:eastAsia="仿宋" w:hAnsi="仿宋" w:cs="华文仿宋" w:hint="eastAsia"/>
          <w:sz w:val="32"/>
          <w:szCs w:val="32"/>
        </w:rPr>
        <w:t>一、考试当天，考生应预留充足的时间，提前到达考点接受相关检查，以免影响考试。考生进入考点、考场时，须遵守考点疫情防控工作规定，主动配合工作人员进行防疫检测、询问、排查，并接受体温测量和消毒等工作。</w:t>
      </w:r>
    </w:p>
    <w:p w:rsidR="005A2D6E" w:rsidRDefault="00736B9F" w:rsidP="005A2D6E">
      <w:pPr>
        <w:pStyle w:val="a3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华文仿宋"/>
          <w:sz w:val="32"/>
          <w:szCs w:val="32"/>
        </w:rPr>
      </w:pPr>
      <w:r w:rsidRPr="004A1C9E">
        <w:rPr>
          <w:rFonts w:ascii="仿宋" w:eastAsia="仿宋" w:hAnsi="仿宋" w:cs="华文仿宋" w:hint="eastAsia"/>
          <w:sz w:val="32"/>
          <w:szCs w:val="32"/>
        </w:rPr>
        <w:t>二、考生应自备一次性医用口罩，进入考点后全程佩戴口罩。</w:t>
      </w:r>
    </w:p>
    <w:p w:rsidR="005A2D6E" w:rsidRDefault="00736B9F" w:rsidP="005A2D6E">
      <w:pPr>
        <w:pStyle w:val="a3"/>
        <w:widowControl/>
        <w:spacing w:beforeAutospacing="0" w:afterAutospacing="0"/>
        <w:ind w:firstLineChars="200" w:firstLine="643"/>
        <w:jc w:val="both"/>
        <w:rPr>
          <w:rFonts w:ascii="仿宋" w:eastAsia="仿宋" w:hAnsi="仿宋" w:cs="华文仿宋"/>
          <w:sz w:val="32"/>
          <w:szCs w:val="32"/>
        </w:rPr>
      </w:pPr>
      <w:r w:rsidRPr="005A2D6E">
        <w:rPr>
          <w:rFonts w:ascii="仿宋" w:eastAsia="仿宋" w:hAnsi="仿宋" w:cs="华文仿宋" w:hint="eastAsia"/>
          <w:b/>
          <w:sz w:val="32"/>
          <w:szCs w:val="32"/>
        </w:rPr>
        <w:t>三、</w:t>
      </w:r>
      <w:r w:rsidRPr="004A1C9E">
        <w:rPr>
          <w:rStyle w:val="a4"/>
          <w:rFonts w:ascii="仿宋" w:eastAsia="仿宋" w:hAnsi="仿宋" w:cs="华文仿宋" w:hint="eastAsia"/>
          <w:color w:val="201F22"/>
          <w:sz w:val="32"/>
          <w:szCs w:val="32"/>
        </w:rPr>
        <w:t>考生进入考点、考场须提供以下材料</w:t>
      </w:r>
      <w:r w:rsidRPr="004A1C9E">
        <w:rPr>
          <w:rFonts w:ascii="仿宋" w:eastAsia="仿宋" w:hAnsi="仿宋" w:cs="华文仿宋" w:hint="eastAsia"/>
          <w:sz w:val="32"/>
          <w:szCs w:val="32"/>
        </w:rPr>
        <w:t>（简称“两证一卡一码一书”及相应的核酸检测报告）：</w:t>
      </w:r>
    </w:p>
    <w:p w:rsidR="004473AA" w:rsidRDefault="00736B9F" w:rsidP="005A2D6E">
      <w:pPr>
        <w:pStyle w:val="a3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华文仿宋"/>
          <w:sz w:val="32"/>
          <w:szCs w:val="32"/>
        </w:rPr>
      </w:pPr>
      <w:r w:rsidRPr="004A1C9E">
        <w:rPr>
          <w:rFonts w:ascii="仿宋" w:eastAsia="仿宋" w:hAnsi="仿宋" w:cs="华文仿宋" w:hint="eastAsia"/>
          <w:sz w:val="32"/>
          <w:szCs w:val="32"/>
        </w:rPr>
        <w:t>1.“两证”：本人有效身份证、准考证。</w:t>
      </w:r>
    </w:p>
    <w:p w:rsidR="004473AA" w:rsidRDefault="00736B9F" w:rsidP="004473AA">
      <w:pPr>
        <w:pStyle w:val="a3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华文仿宋"/>
          <w:sz w:val="32"/>
          <w:szCs w:val="32"/>
        </w:rPr>
      </w:pPr>
      <w:r w:rsidRPr="004A1C9E">
        <w:rPr>
          <w:rFonts w:ascii="仿宋" w:eastAsia="仿宋" w:hAnsi="仿宋" w:cs="华文仿宋" w:hint="eastAsia"/>
          <w:sz w:val="32"/>
          <w:szCs w:val="32"/>
        </w:rPr>
        <w:t>2.“一卡”：绿色通信大数据行程卡（行程码），</w:t>
      </w:r>
      <w:r w:rsidRPr="004A1C9E">
        <w:rPr>
          <w:rFonts w:ascii="仿宋" w:eastAsia="仿宋" w:hAnsi="仿宋" w:cs="华文仿宋" w:hint="eastAsia"/>
          <w:b/>
          <w:bCs/>
          <w:color w:val="FF0000"/>
          <w:sz w:val="32"/>
          <w:szCs w:val="32"/>
        </w:rPr>
        <w:t>考试前一天</w:t>
      </w:r>
      <w:r w:rsidRPr="004A1C9E">
        <w:rPr>
          <w:rFonts w:ascii="仿宋" w:eastAsia="仿宋" w:hAnsi="仿宋" w:cs="华文仿宋" w:hint="eastAsia"/>
          <w:sz w:val="32"/>
          <w:szCs w:val="32"/>
        </w:rPr>
        <w:t>截屏打印、签字。</w:t>
      </w:r>
    </w:p>
    <w:p w:rsidR="004473AA" w:rsidRDefault="00736B9F" w:rsidP="004473AA">
      <w:pPr>
        <w:pStyle w:val="a3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华文仿宋"/>
          <w:sz w:val="32"/>
          <w:szCs w:val="32"/>
        </w:rPr>
      </w:pPr>
      <w:r w:rsidRPr="004A1C9E">
        <w:rPr>
          <w:rFonts w:ascii="仿宋" w:eastAsia="仿宋" w:hAnsi="仿宋" w:cs="华文仿宋" w:hint="eastAsia"/>
          <w:sz w:val="32"/>
          <w:szCs w:val="32"/>
        </w:rPr>
        <w:t>3.“一码”：在有效期内且显示绿色码的“信康码”，</w:t>
      </w:r>
      <w:r w:rsidRPr="004A1C9E">
        <w:rPr>
          <w:rFonts w:ascii="仿宋" w:eastAsia="仿宋" w:hAnsi="仿宋" w:cs="华文仿宋" w:hint="eastAsia"/>
          <w:b/>
          <w:bCs/>
          <w:color w:val="FF0000"/>
          <w:sz w:val="32"/>
          <w:szCs w:val="32"/>
        </w:rPr>
        <w:t>考试前一天</w:t>
      </w:r>
      <w:r w:rsidRPr="004A1C9E">
        <w:rPr>
          <w:rFonts w:ascii="仿宋" w:eastAsia="仿宋" w:hAnsi="仿宋" w:cs="华文仿宋" w:hint="eastAsia"/>
          <w:sz w:val="32"/>
          <w:szCs w:val="32"/>
        </w:rPr>
        <w:t>截屏打印、签字。</w:t>
      </w:r>
    </w:p>
    <w:p w:rsidR="004473AA" w:rsidRDefault="00736B9F" w:rsidP="004473AA">
      <w:pPr>
        <w:pStyle w:val="a3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华文仿宋"/>
          <w:sz w:val="32"/>
          <w:szCs w:val="32"/>
        </w:rPr>
      </w:pPr>
      <w:r w:rsidRPr="004A1C9E">
        <w:rPr>
          <w:rFonts w:ascii="仿宋" w:eastAsia="仿宋" w:hAnsi="仿宋" w:cs="华文仿宋" w:hint="eastAsia"/>
          <w:sz w:val="32"/>
          <w:szCs w:val="32"/>
        </w:rPr>
        <w:lastRenderedPageBreak/>
        <w:t>4.</w:t>
      </w:r>
      <w:r w:rsidR="005A2D6E">
        <w:rPr>
          <w:rFonts w:ascii="仿宋" w:eastAsia="仿宋" w:hAnsi="仿宋" w:cs="华文仿宋" w:hint="eastAsia"/>
          <w:sz w:val="32"/>
          <w:szCs w:val="32"/>
        </w:rPr>
        <w:t>“一书”：《青海省教资面试考生健康监测申报承诺书》打印件（</w:t>
      </w:r>
      <w:r w:rsidRPr="004A1C9E">
        <w:rPr>
          <w:rFonts w:ascii="仿宋" w:eastAsia="仿宋" w:hAnsi="仿宋" w:cs="华文仿宋" w:hint="eastAsia"/>
          <w:sz w:val="32"/>
          <w:szCs w:val="32"/>
        </w:rPr>
        <w:t>见附件2），</w:t>
      </w:r>
      <w:r w:rsidRPr="004A1C9E">
        <w:rPr>
          <w:rFonts w:ascii="仿宋" w:eastAsia="仿宋" w:hAnsi="仿宋" w:cs="华文仿宋" w:hint="eastAsia"/>
          <w:b/>
          <w:bCs/>
          <w:color w:val="FF0000"/>
          <w:sz w:val="32"/>
          <w:szCs w:val="32"/>
        </w:rPr>
        <w:t>考试前一天</w:t>
      </w:r>
      <w:r w:rsidRPr="004A1C9E">
        <w:rPr>
          <w:rFonts w:ascii="仿宋" w:eastAsia="仿宋" w:hAnsi="仿宋" w:cs="华文仿宋" w:hint="eastAsia"/>
          <w:sz w:val="32"/>
          <w:szCs w:val="32"/>
        </w:rPr>
        <w:t>打印、签字。</w:t>
      </w:r>
    </w:p>
    <w:p w:rsidR="004473AA" w:rsidRDefault="00736B9F" w:rsidP="004473AA">
      <w:pPr>
        <w:pStyle w:val="a3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华文仿宋"/>
          <w:sz w:val="32"/>
          <w:szCs w:val="32"/>
        </w:rPr>
      </w:pPr>
      <w:r w:rsidRPr="004A1C9E">
        <w:rPr>
          <w:rFonts w:ascii="仿宋" w:eastAsia="仿宋" w:hAnsi="仿宋" w:cs="华文仿宋" w:hint="eastAsia"/>
          <w:sz w:val="32"/>
          <w:szCs w:val="32"/>
        </w:rPr>
        <w:t>5</w:t>
      </w:r>
      <w:r w:rsidRPr="004A1C9E">
        <w:rPr>
          <w:rStyle w:val="a4"/>
          <w:rFonts w:ascii="仿宋" w:eastAsia="仿宋" w:hAnsi="仿宋" w:cs="华文仿宋" w:hint="eastAsia"/>
          <w:color w:val="201F22"/>
          <w:sz w:val="32"/>
          <w:szCs w:val="32"/>
        </w:rPr>
        <w:t>.核酸检测报告</w:t>
      </w:r>
      <w:r w:rsidRPr="004A1C9E">
        <w:rPr>
          <w:rFonts w:ascii="仿宋" w:eastAsia="仿宋" w:hAnsi="仿宋" w:cs="华文仿宋" w:hint="eastAsia"/>
          <w:sz w:val="32"/>
          <w:szCs w:val="32"/>
        </w:rPr>
        <w:t>：须全员提供青海省定点医疗机构出具的核酸检测阴性纸质报告。①</w:t>
      </w:r>
      <w:r w:rsidRPr="004A1C9E">
        <w:rPr>
          <w:rFonts w:ascii="仿宋" w:eastAsia="仿宋" w:hAnsi="仿宋" w:cs="华文仿宋" w:hint="eastAsia"/>
          <w:b/>
          <w:bCs/>
          <w:color w:val="FF0000"/>
          <w:sz w:val="32"/>
          <w:szCs w:val="32"/>
        </w:rPr>
        <w:t>“一卡”显示到达和途径国（境）外或国内中高风险地区的考生</w:t>
      </w:r>
      <w:r w:rsidRPr="004A1C9E">
        <w:rPr>
          <w:rFonts w:ascii="仿宋" w:eastAsia="仿宋" w:hAnsi="仿宋" w:cs="华文仿宋" w:hint="eastAsia"/>
          <w:sz w:val="32"/>
          <w:szCs w:val="32"/>
        </w:rPr>
        <w:t>，须提交我省医疗定点机构签发的“解除隔离医学观察通知书”和考前48小时内核酸检测阴性报告原件或复印件；②</w:t>
      </w:r>
      <w:r w:rsidRPr="004A1C9E">
        <w:rPr>
          <w:rFonts w:ascii="仿宋" w:eastAsia="仿宋" w:hAnsi="仿宋" w:cs="华文仿宋" w:hint="eastAsia"/>
          <w:b/>
          <w:bCs/>
          <w:color w:val="FF0000"/>
          <w:sz w:val="32"/>
          <w:szCs w:val="32"/>
        </w:rPr>
        <w:t>考前14天内省外来青、返青考生，</w:t>
      </w:r>
      <w:r w:rsidRPr="004A1C9E">
        <w:rPr>
          <w:rFonts w:ascii="仿宋" w:eastAsia="仿宋" w:hAnsi="仿宋" w:cs="华文仿宋" w:hint="eastAsia"/>
          <w:sz w:val="32"/>
          <w:szCs w:val="32"/>
        </w:rPr>
        <w:t>抵青后24小时内的核酸检测阴性报告及考前48小时内核酸检测阴性报告原件或复印件；③</w:t>
      </w:r>
      <w:r w:rsidRPr="004A1C9E">
        <w:rPr>
          <w:rFonts w:ascii="仿宋" w:eastAsia="仿宋" w:hAnsi="仿宋" w:cs="华文仿宋" w:hint="eastAsia"/>
          <w:b/>
          <w:bCs/>
          <w:color w:val="FF0000"/>
          <w:sz w:val="32"/>
          <w:szCs w:val="32"/>
        </w:rPr>
        <w:t>“一卡”显示带“*”考生，</w:t>
      </w:r>
      <w:r w:rsidRPr="004A1C9E">
        <w:rPr>
          <w:rFonts w:ascii="仿宋" w:eastAsia="仿宋" w:hAnsi="仿宋" w:cs="华文仿宋" w:hint="eastAsia"/>
          <w:sz w:val="32"/>
          <w:szCs w:val="32"/>
        </w:rPr>
        <w:t>需到青海省当地疾控部门报备，经当地疾控部门流调，符合疫情防控规定的，须提供三天内2次核酸检测阴性报告，2次核酸检测须间隔24小时以上，其中一次为考前48小时内核酸检测阴性报告；④其他考生须提供考前48小时内核酸检测阴性报告（48小时是指采样时间至首考时间；复印件须本人签字）。</w:t>
      </w:r>
    </w:p>
    <w:p w:rsidR="004473AA" w:rsidRDefault="00736B9F" w:rsidP="004473AA">
      <w:pPr>
        <w:pStyle w:val="a3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华文仿宋"/>
          <w:sz w:val="32"/>
          <w:szCs w:val="32"/>
        </w:rPr>
      </w:pPr>
      <w:r w:rsidRPr="004A1C9E">
        <w:rPr>
          <w:rFonts w:ascii="仿宋" w:eastAsia="仿宋" w:hAnsi="仿宋" w:cs="华文仿宋" w:hint="eastAsia"/>
          <w:sz w:val="32"/>
          <w:szCs w:val="32"/>
        </w:rPr>
        <w:t>6.全员填写健康情况声明书（见附件1）和考前14天体温自我检测表（见附件2）。</w:t>
      </w:r>
    </w:p>
    <w:p w:rsidR="004473AA" w:rsidRDefault="00736B9F" w:rsidP="004473AA">
      <w:pPr>
        <w:pStyle w:val="a3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华文仿宋"/>
          <w:sz w:val="32"/>
          <w:szCs w:val="32"/>
        </w:rPr>
      </w:pPr>
      <w:r w:rsidRPr="004A1C9E">
        <w:rPr>
          <w:rFonts w:ascii="仿宋" w:eastAsia="仿宋" w:hAnsi="仿宋" w:cs="华文仿宋" w:hint="eastAsia"/>
          <w:sz w:val="32"/>
          <w:szCs w:val="32"/>
        </w:rPr>
        <w:t>7.以上材料齐全，并且现场体温测量正常（＜37.3℃）、无咳嗽等呼吸道异常症状的考生，方可正常参加考试。</w:t>
      </w:r>
    </w:p>
    <w:p w:rsidR="004473AA" w:rsidRDefault="00736B9F" w:rsidP="004473AA">
      <w:pPr>
        <w:pStyle w:val="a3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华文仿宋"/>
          <w:sz w:val="32"/>
          <w:szCs w:val="32"/>
        </w:rPr>
      </w:pPr>
      <w:r w:rsidRPr="004A1C9E">
        <w:rPr>
          <w:rFonts w:ascii="仿宋" w:eastAsia="仿宋" w:hAnsi="仿宋" w:cs="华文仿宋" w:hint="eastAsia"/>
          <w:sz w:val="32"/>
          <w:szCs w:val="32"/>
        </w:rPr>
        <w:t>8.体温异常（≥37.3℃）的考生，现场接受体温复测，确属发热的，经现场疾控机构工作人员评估，综合研判具备</w:t>
      </w:r>
      <w:r w:rsidRPr="004A1C9E">
        <w:rPr>
          <w:rFonts w:ascii="仿宋" w:eastAsia="仿宋" w:hAnsi="仿宋" w:cs="华文仿宋" w:hint="eastAsia"/>
          <w:sz w:val="32"/>
          <w:szCs w:val="32"/>
        </w:rPr>
        <w:lastRenderedPageBreak/>
        <w:t>参加考试条件的，需服从考点的安排，由专人负责带至隔离考场参加考试。</w:t>
      </w:r>
    </w:p>
    <w:p w:rsidR="00682E4C" w:rsidRPr="004A1C9E" w:rsidRDefault="00736B9F" w:rsidP="00AB1355">
      <w:pPr>
        <w:pStyle w:val="a3"/>
        <w:widowControl/>
        <w:spacing w:beforeAutospacing="0" w:afterAutospacing="0"/>
        <w:ind w:firstLineChars="200" w:firstLine="640"/>
        <w:jc w:val="both"/>
        <w:rPr>
          <w:rFonts w:ascii="仿宋" w:eastAsia="仿宋" w:hAnsi="仿宋" w:cs="华文仿宋"/>
          <w:sz w:val="32"/>
          <w:szCs w:val="32"/>
        </w:rPr>
      </w:pPr>
      <w:r w:rsidRPr="00AB1355">
        <w:rPr>
          <w:rStyle w:val="a4"/>
          <w:rFonts w:ascii="仿宋" w:eastAsia="仿宋" w:hAnsi="仿宋" w:cs="华文仿宋" w:hint="eastAsia"/>
          <w:b w:val="0"/>
          <w:sz w:val="32"/>
          <w:szCs w:val="32"/>
        </w:rPr>
        <w:t>四、</w:t>
      </w:r>
      <w:r w:rsidRPr="00AB1355">
        <w:rPr>
          <w:rFonts w:ascii="仿宋" w:eastAsia="仿宋" w:hAnsi="仿宋" w:cs="华文仿宋" w:hint="eastAsia"/>
          <w:color w:val="201F22"/>
          <w:sz w:val="32"/>
          <w:szCs w:val="32"/>
        </w:rPr>
        <w:t>考</w:t>
      </w:r>
      <w:r w:rsidRPr="004A1C9E">
        <w:rPr>
          <w:rFonts w:ascii="仿宋" w:eastAsia="仿宋" w:hAnsi="仿宋" w:cs="华文仿宋" w:hint="eastAsia"/>
          <w:color w:val="201F22"/>
          <w:sz w:val="32"/>
          <w:szCs w:val="32"/>
        </w:rPr>
        <w:t>试疫</w:t>
      </w:r>
      <w:bookmarkStart w:id="0" w:name="_GoBack"/>
      <w:bookmarkEnd w:id="0"/>
      <w:r w:rsidRPr="004A1C9E">
        <w:rPr>
          <w:rFonts w:ascii="仿宋" w:eastAsia="仿宋" w:hAnsi="仿宋" w:cs="华文仿宋" w:hint="eastAsia"/>
          <w:color w:val="201F22"/>
          <w:sz w:val="32"/>
          <w:szCs w:val="32"/>
        </w:rPr>
        <w:t>情防控措施将根据疫情防控形势变化适时调整，请密切关注</w:t>
      </w:r>
      <w:r w:rsidRPr="004A1C9E">
        <w:rPr>
          <w:rFonts w:ascii="仿宋" w:eastAsia="仿宋" w:hAnsi="仿宋" w:cs="华文仿宋" w:hint="eastAsia"/>
          <w:color w:val="000000"/>
          <w:spacing w:val="10"/>
          <w:sz w:val="32"/>
          <w:szCs w:val="32"/>
          <w:shd w:val="clear" w:color="auto" w:fill="FFFFFF"/>
        </w:rPr>
        <w:t>青海民族大学招生信息网”（https://zhaosheng.qhmu.edu.cn/），</w:t>
      </w:r>
      <w:r w:rsidRPr="004A1C9E">
        <w:rPr>
          <w:rFonts w:ascii="仿宋" w:eastAsia="仿宋" w:hAnsi="仿宋" w:cs="华文仿宋" w:hint="eastAsia"/>
          <w:color w:val="201F22"/>
          <w:sz w:val="32"/>
          <w:szCs w:val="32"/>
        </w:rPr>
        <w:t>及时了解相关信息。</w:t>
      </w:r>
    </w:p>
    <w:p w:rsidR="00682E4C" w:rsidRPr="004A1C9E" w:rsidRDefault="00682E4C">
      <w:pPr>
        <w:rPr>
          <w:rFonts w:ascii="仿宋" w:eastAsia="仿宋" w:hAnsi="仿宋" w:cs="华文仿宋"/>
          <w:sz w:val="32"/>
          <w:szCs w:val="32"/>
        </w:rPr>
      </w:pPr>
    </w:p>
    <w:p w:rsidR="00682E4C" w:rsidRPr="004A1C9E" w:rsidRDefault="00682E4C">
      <w:pPr>
        <w:rPr>
          <w:rFonts w:ascii="仿宋" w:eastAsia="仿宋" w:hAnsi="仿宋" w:cs="华文仿宋"/>
          <w:sz w:val="32"/>
          <w:szCs w:val="32"/>
        </w:rPr>
      </w:pPr>
    </w:p>
    <w:p w:rsidR="00682E4C" w:rsidRPr="004A1C9E" w:rsidRDefault="00682E4C">
      <w:pPr>
        <w:rPr>
          <w:rFonts w:ascii="仿宋" w:eastAsia="仿宋" w:hAnsi="仿宋" w:cs="华文仿宋"/>
          <w:sz w:val="32"/>
          <w:szCs w:val="32"/>
        </w:rPr>
      </w:pPr>
    </w:p>
    <w:p w:rsidR="00682E4C" w:rsidRPr="004A1C9E" w:rsidRDefault="00736B9F" w:rsidP="004473AA">
      <w:pPr>
        <w:ind w:right="320"/>
        <w:jc w:val="right"/>
        <w:rPr>
          <w:rFonts w:ascii="仿宋" w:eastAsia="仿宋" w:hAnsi="仿宋" w:cs="华文仿宋"/>
          <w:sz w:val="32"/>
          <w:szCs w:val="32"/>
        </w:rPr>
      </w:pPr>
      <w:r w:rsidRPr="004A1C9E">
        <w:rPr>
          <w:rFonts w:ascii="仿宋" w:eastAsia="仿宋" w:hAnsi="仿宋" w:cs="华文仿宋" w:hint="eastAsia"/>
          <w:sz w:val="32"/>
          <w:szCs w:val="32"/>
        </w:rPr>
        <w:t>青海民族大学教务处</w:t>
      </w:r>
    </w:p>
    <w:p w:rsidR="00682E4C" w:rsidRPr="004A1C9E" w:rsidRDefault="00736B9F" w:rsidP="004473AA">
      <w:pPr>
        <w:ind w:right="480"/>
        <w:jc w:val="right"/>
        <w:rPr>
          <w:rFonts w:ascii="仿宋" w:eastAsia="仿宋" w:hAnsi="仿宋" w:cs="华文仿宋"/>
          <w:sz w:val="32"/>
          <w:szCs w:val="32"/>
        </w:rPr>
      </w:pPr>
      <w:r w:rsidRPr="004A1C9E">
        <w:rPr>
          <w:rFonts w:ascii="仿宋" w:eastAsia="仿宋" w:hAnsi="仿宋" w:cs="华文仿宋" w:hint="eastAsia"/>
          <w:sz w:val="32"/>
          <w:szCs w:val="32"/>
        </w:rPr>
        <w:t>2022年5月6日</w:t>
      </w:r>
    </w:p>
    <w:p w:rsidR="00682E4C" w:rsidRPr="004A1C9E" w:rsidRDefault="00682E4C">
      <w:pPr>
        <w:rPr>
          <w:rFonts w:ascii="仿宋" w:eastAsia="仿宋" w:hAnsi="仿宋" w:cs="华文仿宋"/>
          <w:sz w:val="32"/>
          <w:szCs w:val="32"/>
        </w:rPr>
      </w:pPr>
    </w:p>
    <w:p w:rsidR="00682E4C" w:rsidRPr="004A1C9E" w:rsidRDefault="00682E4C">
      <w:pPr>
        <w:rPr>
          <w:rFonts w:ascii="仿宋" w:eastAsia="仿宋" w:hAnsi="仿宋" w:cs="华文仿宋"/>
          <w:sz w:val="32"/>
          <w:szCs w:val="32"/>
        </w:rPr>
      </w:pPr>
    </w:p>
    <w:p w:rsidR="00682E4C" w:rsidRPr="004A1C9E" w:rsidRDefault="00736B9F">
      <w:pPr>
        <w:rPr>
          <w:rFonts w:ascii="仿宋" w:eastAsia="仿宋" w:hAnsi="仿宋" w:cs="仿宋"/>
          <w:szCs w:val="32"/>
        </w:rPr>
      </w:pPr>
      <w:r w:rsidRPr="004A1C9E">
        <w:rPr>
          <w:rFonts w:ascii="仿宋" w:eastAsia="仿宋" w:hAnsi="仿宋" w:cs="仿宋" w:hint="eastAsia"/>
          <w:szCs w:val="32"/>
        </w:rPr>
        <w:br w:type="page"/>
      </w:r>
    </w:p>
    <w:p w:rsidR="00682E4C" w:rsidRDefault="00736B9F">
      <w:pPr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附件</w:t>
      </w:r>
      <w:r w:rsidR="00126105"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：</w:t>
      </w:r>
      <w:r>
        <w:rPr>
          <w:rFonts w:ascii="微软雅黑" w:eastAsia="微软雅黑" w:hAnsi="微软雅黑" w:cs="微软雅黑" w:hint="eastAsia"/>
          <w:sz w:val="30"/>
          <w:szCs w:val="30"/>
        </w:rPr>
        <w:t xml:space="preserve">         </w:t>
      </w:r>
    </w:p>
    <w:p w:rsidR="00682E4C" w:rsidRDefault="00736B9F">
      <w:pPr>
        <w:ind w:firstLineChars="700" w:firstLine="2800"/>
        <w:jc w:val="left"/>
        <w:rPr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健康情况声明书</w:t>
      </w:r>
    </w:p>
    <w:p w:rsidR="004473AA" w:rsidRDefault="00736B9F" w:rsidP="004473AA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本人已知晓并理解、遵守青海民族大学202</w:t>
      </w:r>
      <w:r>
        <w:rPr>
          <w:rFonts w:ascii="仿宋_GB2312" w:eastAsia="仿宋_GB2312" w:hint="eastAsia"/>
          <w:bCs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年普通全日制专升本考试关于考生个人（工作人员）健康要求和新冠肺炎疫情防控相关管理规定，并做如下声明：</w:t>
      </w:r>
    </w:p>
    <w:p w:rsidR="004473AA" w:rsidRDefault="00736B9F" w:rsidP="004473AA">
      <w:pPr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本人在考前14天内如实填写“体温自我监测登记表”，体温和个人健康情况均正常。</w:t>
      </w:r>
    </w:p>
    <w:p w:rsidR="00682E4C" w:rsidRDefault="00736B9F" w:rsidP="004473AA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2.考试过程中如出现咳嗽、发热等身体不适情况，我愿自行放弃考试或遵守考试工作人员安排到指定区域考试。</w:t>
      </w:r>
    </w:p>
    <w:p w:rsidR="00682E4C" w:rsidRDefault="00736B9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3.本人保证以上声明信息真实、准确、完整，并知悉我将承担瞒报的法律后果及责任。</w:t>
      </w:r>
    </w:p>
    <w:p w:rsidR="00682E4C" w:rsidRDefault="00682E4C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682E4C" w:rsidRDefault="00682E4C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682E4C" w:rsidRDefault="00682E4C">
      <w:pPr>
        <w:ind w:firstLineChars="750" w:firstLine="2250"/>
        <w:rPr>
          <w:rFonts w:ascii="仿宋_GB2312" w:eastAsia="仿宋_GB2312"/>
          <w:sz w:val="30"/>
          <w:szCs w:val="30"/>
        </w:rPr>
      </w:pPr>
    </w:p>
    <w:p w:rsidR="00682E4C" w:rsidRDefault="00736B9F">
      <w:pPr>
        <w:ind w:firstLineChars="1450" w:firstLine="43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声明人（签字）：</w:t>
      </w:r>
    </w:p>
    <w:p w:rsidR="00682E4C" w:rsidRDefault="00736B9F">
      <w:pPr>
        <w:ind w:firstLineChars="1450" w:firstLine="43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日         期：</w:t>
      </w:r>
    </w:p>
    <w:p w:rsidR="00682E4C" w:rsidRDefault="00736B9F">
      <w:pPr>
        <w:ind w:firstLineChars="1450" w:firstLine="43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联  系  电 话：</w:t>
      </w:r>
    </w:p>
    <w:p w:rsidR="00682E4C" w:rsidRDefault="00736B9F">
      <w:pPr>
        <w:ind w:firstLineChars="50" w:firstLine="150"/>
        <w:jc w:val="left"/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微软雅黑" w:eastAsia="微软雅黑" w:hAnsi="微软雅黑" w:cs="微软雅黑"/>
          <w:sz w:val="30"/>
          <w:szCs w:val="30"/>
        </w:rPr>
        <w:br w:type="page"/>
      </w:r>
      <w:r>
        <w:rPr>
          <w:rFonts w:ascii="仿宋" w:eastAsia="仿宋" w:hAnsi="仿宋" w:cs="仿宋" w:hint="eastAsia"/>
          <w:sz w:val="30"/>
          <w:szCs w:val="30"/>
        </w:rPr>
        <w:lastRenderedPageBreak/>
        <w:t>附件</w:t>
      </w:r>
      <w:r w:rsidR="00126105"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 xml:space="preserve">：   </w:t>
      </w:r>
    </w:p>
    <w:p w:rsidR="00682E4C" w:rsidRDefault="00736B9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体温自我监测登记表</w:t>
      </w:r>
    </w:p>
    <w:tbl>
      <w:tblPr>
        <w:tblW w:w="8288" w:type="dxa"/>
        <w:jc w:val="center"/>
        <w:tblLayout w:type="fixed"/>
        <w:tblLook w:val="04A0" w:firstRow="1" w:lastRow="0" w:firstColumn="1" w:lastColumn="0" w:noHBand="0" w:noVBand="1"/>
      </w:tblPr>
      <w:tblGrid>
        <w:gridCol w:w="1409"/>
        <w:gridCol w:w="2693"/>
        <w:gridCol w:w="1985"/>
        <w:gridCol w:w="2201"/>
      </w:tblGrid>
      <w:tr w:rsidR="004473AA" w:rsidTr="004473AA">
        <w:trPr>
          <w:trHeight w:val="36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AA" w:rsidRDefault="004473AA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AA" w:rsidRDefault="004473AA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日期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3AA" w:rsidRDefault="004473AA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体温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AA" w:rsidRDefault="004473AA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本人签名</w:t>
            </w:r>
          </w:p>
        </w:tc>
      </w:tr>
      <w:tr w:rsidR="004473AA" w:rsidTr="004473AA">
        <w:trPr>
          <w:trHeight w:val="36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AA" w:rsidRDefault="004473AA" w:rsidP="004473AA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AA" w:rsidRDefault="004473AA" w:rsidP="00F25CFF">
            <w:pPr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5月7日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3AA" w:rsidRDefault="004473AA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AA" w:rsidRDefault="004473AA">
            <w:pPr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 xml:space="preserve">　</w:t>
            </w:r>
          </w:p>
        </w:tc>
      </w:tr>
      <w:tr w:rsidR="004473AA" w:rsidTr="004473AA">
        <w:trPr>
          <w:trHeight w:val="36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AA" w:rsidRDefault="004473AA" w:rsidP="004473AA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AA" w:rsidRDefault="004473AA" w:rsidP="00F25CFF">
            <w:pPr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5月8日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3AA" w:rsidRDefault="004473AA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AA" w:rsidRDefault="004473AA">
            <w:pPr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 xml:space="preserve">　</w:t>
            </w:r>
          </w:p>
        </w:tc>
      </w:tr>
      <w:tr w:rsidR="004473AA" w:rsidTr="004473AA">
        <w:trPr>
          <w:trHeight w:val="36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AA" w:rsidRDefault="004473AA" w:rsidP="004473AA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AA" w:rsidRDefault="004473AA" w:rsidP="00F25CFF">
            <w:pPr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5月9日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3AA" w:rsidRDefault="004473AA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AA" w:rsidRDefault="004473AA">
            <w:pPr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 xml:space="preserve">　</w:t>
            </w:r>
          </w:p>
        </w:tc>
      </w:tr>
      <w:tr w:rsidR="004473AA" w:rsidTr="004473AA">
        <w:trPr>
          <w:trHeight w:val="36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AA" w:rsidRDefault="004473AA" w:rsidP="004473AA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AA" w:rsidRDefault="004473AA" w:rsidP="00F25CFF">
            <w:pPr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5月10日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3AA" w:rsidRDefault="004473AA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AA" w:rsidRDefault="004473AA">
            <w:pPr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 xml:space="preserve">　</w:t>
            </w:r>
          </w:p>
        </w:tc>
      </w:tr>
      <w:tr w:rsidR="004473AA" w:rsidTr="004473AA">
        <w:trPr>
          <w:trHeight w:val="36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AA" w:rsidRDefault="004473AA" w:rsidP="004473AA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AA" w:rsidRDefault="004473AA" w:rsidP="00F25CFF">
            <w:pPr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5月11日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3AA" w:rsidRDefault="004473AA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AA" w:rsidRDefault="004473AA">
            <w:pPr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 xml:space="preserve">　</w:t>
            </w:r>
          </w:p>
        </w:tc>
      </w:tr>
      <w:tr w:rsidR="004473AA" w:rsidTr="004473AA">
        <w:trPr>
          <w:trHeight w:val="36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AA" w:rsidRDefault="004473AA" w:rsidP="004473AA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AA" w:rsidRDefault="004473AA" w:rsidP="00F25CFF">
            <w:pPr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5月12日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3AA" w:rsidRDefault="004473AA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AA" w:rsidRDefault="004473AA">
            <w:pPr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 xml:space="preserve">　</w:t>
            </w:r>
          </w:p>
        </w:tc>
      </w:tr>
      <w:tr w:rsidR="004473AA" w:rsidTr="004473AA">
        <w:trPr>
          <w:trHeight w:val="35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AA" w:rsidRDefault="004473AA" w:rsidP="004473AA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AA" w:rsidRDefault="004473AA" w:rsidP="00F25CFF">
            <w:pPr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5月13日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3AA" w:rsidRDefault="004473AA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AA" w:rsidRDefault="004473AA">
            <w:pPr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 xml:space="preserve">　</w:t>
            </w:r>
          </w:p>
        </w:tc>
      </w:tr>
      <w:tr w:rsidR="004473AA" w:rsidTr="004473AA">
        <w:trPr>
          <w:trHeight w:val="36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AA" w:rsidRDefault="004473AA" w:rsidP="004473AA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AA" w:rsidRDefault="004473AA" w:rsidP="00F25CFF">
            <w:pPr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5月14日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3AA" w:rsidRDefault="004473AA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AA" w:rsidRDefault="004473AA">
            <w:pPr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 xml:space="preserve">　</w:t>
            </w:r>
          </w:p>
        </w:tc>
      </w:tr>
      <w:tr w:rsidR="004473AA" w:rsidTr="004473AA">
        <w:trPr>
          <w:trHeight w:val="36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AA" w:rsidRDefault="004473AA" w:rsidP="004473AA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AA" w:rsidRDefault="004473AA" w:rsidP="00F25CFF">
            <w:pPr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5月15日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3AA" w:rsidRDefault="004473AA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AA" w:rsidRDefault="004473AA">
            <w:pPr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 xml:space="preserve">　</w:t>
            </w:r>
          </w:p>
        </w:tc>
      </w:tr>
      <w:tr w:rsidR="004473AA" w:rsidTr="004473AA">
        <w:trPr>
          <w:trHeight w:val="36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AA" w:rsidRDefault="004473AA" w:rsidP="004473AA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AA" w:rsidRDefault="004473AA" w:rsidP="00F25CFF">
            <w:pPr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5月16日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3AA" w:rsidRDefault="004473AA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AA" w:rsidRDefault="004473AA">
            <w:pPr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 xml:space="preserve">　</w:t>
            </w:r>
          </w:p>
        </w:tc>
      </w:tr>
      <w:tr w:rsidR="004473AA" w:rsidTr="004473AA">
        <w:trPr>
          <w:trHeight w:val="36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AA" w:rsidRDefault="004473AA" w:rsidP="004473AA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AA" w:rsidRDefault="004473AA" w:rsidP="00F25CFF">
            <w:pPr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5月17日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3AA" w:rsidRDefault="004473AA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AA" w:rsidRDefault="004473AA">
            <w:pPr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 xml:space="preserve">　</w:t>
            </w:r>
          </w:p>
        </w:tc>
      </w:tr>
      <w:tr w:rsidR="004473AA" w:rsidTr="004473AA">
        <w:trPr>
          <w:trHeight w:val="36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AA" w:rsidRDefault="004473AA" w:rsidP="004473AA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AA" w:rsidRDefault="004473AA" w:rsidP="00F25CFF">
            <w:pPr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5月18日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3AA" w:rsidRDefault="004473AA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AA" w:rsidRDefault="004473AA">
            <w:pPr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 xml:space="preserve">　</w:t>
            </w:r>
          </w:p>
        </w:tc>
      </w:tr>
      <w:tr w:rsidR="004473AA" w:rsidTr="004473AA">
        <w:trPr>
          <w:trHeight w:val="36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AA" w:rsidRDefault="004473AA" w:rsidP="004473AA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AA" w:rsidRDefault="004473AA" w:rsidP="00F25CFF">
            <w:pPr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5月19日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3AA" w:rsidRDefault="004473AA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AA" w:rsidRDefault="004473AA">
            <w:pPr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 xml:space="preserve">　</w:t>
            </w:r>
          </w:p>
        </w:tc>
      </w:tr>
      <w:tr w:rsidR="004473AA" w:rsidTr="004473AA">
        <w:trPr>
          <w:trHeight w:val="36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AA" w:rsidRDefault="004473AA" w:rsidP="004473AA">
            <w:pPr>
              <w:jc w:val="center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AA" w:rsidRDefault="004473AA" w:rsidP="00F25CFF">
            <w:pPr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5月20日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3AA" w:rsidRDefault="004473AA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3AA" w:rsidRDefault="004473AA">
            <w:pPr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 xml:space="preserve">　</w:t>
            </w:r>
          </w:p>
        </w:tc>
      </w:tr>
    </w:tbl>
    <w:p w:rsidR="00682E4C" w:rsidRDefault="00736B9F">
      <w:pPr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注：本表上</w:t>
      </w:r>
      <w:r>
        <w:rPr>
          <w:rFonts w:ascii="仿宋" w:eastAsia="仿宋" w:hAnsi="仿宋" w:cs="仿宋" w:hint="eastAsia"/>
          <w:bCs/>
          <w:szCs w:val="32"/>
        </w:rPr>
        <w:t>午考试</w:t>
      </w:r>
      <w:r>
        <w:rPr>
          <w:rFonts w:ascii="仿宋" w:eastAsia="仿宋" w:hAnsi="仿宋" w:cs="仿宋" w:hint="eastAsia"/>
          <w:szCs w:val="32"/>
        </w:rPr>
        <w:t>进入考场时须提交。</w:t>
      </w:r>
    </w:p>
    <w:p w:rsidR="00682E4C" w:rsidRDefault="00682E4C">
      <w:pPr>
        <w:rPr>
          <w:rFonts w:ascii="华文仿宋" w:eastAsia="华文仿宋" w:hAnsi="华文仿宋" w:cs="华文仿宋"/>
          <w:sz w:val="32"/>
          <w:szCs w:val="32"/>
        </w:rPr>
      </w:pPr>
    </w:p>
    <w:sectPr w:rsidR="00682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214" w:rsidRDefault="00AE6214" w:rsidP="004A1C9E">
      <w:r>
        <w:separator/>
      </w:r>
    </w:p>
  </w:endnote>
  <w:endnote w:type="continuationSeparator" w:id="0">
    <w:p w:rsidR="00AE6214" w:rsidRDefault="00AE6214" w:rsidP="004A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214" w:rsidRDefault="00AE6214" w:rsidP="004A1C9E">
      <w:r>
        <w:separator/>
      </w:r>
    </w:p>
  </w:footnote>
  <w:footnote w:type="continuationSeparator" w:id="0">
    <w:p w:rsidR="00AE6214" w:rsidRDefault="00AE6214" w:rsidP="004A1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hMzQ1YzhkZDQ3YTE2ZmQ2YzM3MThiNDljYzcxZWQifQ=="/>
  </w:docVars>
  <w:rsids>
    <w:rsidRoot w:val="347D42B8"/>
    <w:rsid w:val="00126105"/>
    <w:rsid w:val="004473AA"/>
    <w:rsid w:val="004A1C9E"/>
    <w:rsid w:val="005A2D6E"/>
    <w:rsid w:val="00682E4C"/>
    <w:rsid w:val="00736B9F"/>
    <w:rsid w:val="0076480E"/>
    <w:rsid w:val="00A803B9"/>
    <w:rsid w:val="00AB1355"/>
    <w:rsid w:val="00AE6214"/>
    <w:rsid w:val="00E20E3C"/>
    <w:rsid w:val="00F141CD"/>
    <w:rsid w:val="347D42B8"/>
    <w:rsid w:val="576F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4A1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A1C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4A1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A1C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ody Text"/>
    <w:basedOn w:val="a"/>
    <w:link w:val="Char1"/>
    <w:qFormat/>
    <w:rsid w:val="005A2D6E"/>
    <w:pPr>
      <w:spacing w:after="120"/>
    </w:pPr>
    <w:rPr>
      <w:rFonts w:ascii="Times New Roman" w:eastAsia="方正仿宋" w:hAnsi="Times New Roman" w:cs="Times New Roman"/>
      <w:sz w:val="32"/>
    </w:rPr>
  </w:style>
  <w:style w:type="character" w:customStyle="1" w:styleId="Char1">
    <w:name w:val="正文文本 Char"/>
    <w:basedOn w:val="a0"/>
    <w:link w:val="a7"/>
    <w:rsid w:val="005A2D6E"/>
    <w:rPr>
      <w:rFonts w:eastAsia="方正仿宋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4A1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A1C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4A1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A1C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ody Text"/>
    <w:basedOn w:val="a"/>
    <w:link w:val="Char1"/>
    <w:qFormat/>
    <w:rsid w:val="005A2D6E"/>
    <w:pPr>
      <w:spacing w:after="120"/>
    </w:pPr>
    <w:rPr>
      <w:rFonts w:ascii="Times New Roman" w:eastAsia="方正仿宋" w:hAnsi="Times New Roman" w:cs="Times New Roman"/>
      <w:sz w:val="32"/>
    </w:rPr>
  </w:style>
  <w:style w:type="character" w:customStyle="1" w:styleId="Char1">
    <w:name w:val="正文文本 Char"/>
    <w:basedOn w:val="a0"/>
    <w:link w:val="a7"/>
    <w:rsid w:val="005A2D6E"/>
    <w:rPr>
      <w:rFonts w:eastAsia="方正仿宋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</dc:creator>
  <cp:lastModifiedBy>xb21cn</cp:lastModifiedBy>
  <cp:revision>7</cp:revision>
  <dcterms:created xsi:type="dcterms:W3CDTF">2022-05-02T03:48:00Z</dcterms:created>
  <dcterms:modified xsi:type="dcterms:W3CDTF">2022-05-03T07:22:00Z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370870F186CB4E989D7737071D98C0DE</vt:lpwstr>
  </property>
</Properties>
</file>